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6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:rsidR="0024147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24147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</w:t>
      </w:r>
    </w:p>
    <w:p w:rsidR="0024147B" w:rsidRDefault="0024147B" w:rsidP="002414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Government Degree College, Srungavarapu Kota, Vizianagaram (Dt.)</w:t>
      </w: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8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www.gdcskota.ac.in</w:t>
        </w:r>
      </w:hyperlink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 Mail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</w:t>
      </w:r>
      <w:hyperlink r:id="rId9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skota.jkc@gmail.com</w:t>
        </w:r>
      </w:hyperlink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9490430356</w:t>
      </w:r>
    </w:p>
    <w:p w:rsidR="0024147B" w:rsidRDefault="0024147B" w:rsidP="002414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24147B" w:rsidRPr="0024147B" w:rsidRDefault="001034C8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 provide quality education while equipping the students with knowledge, skills and values </w:t>
      </w:r>
    </w:p>
    <w:p w:rsidR="0024147B" w:rsidRDefault="0024147B" w:rsidP="002414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Dr. Ch. Kesava Rao, </w:t>
      </w:r>
      <w:hyperlink r:id="rId10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chendakesavarao74@gmail.com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9490430356</w:t>
      </w:r>
    </w:p>
    <w:p w:rsidR="0024147B" w:rsidRDefault="0024147B" w:rsidP="002414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24147B" w:rsidRPr="0024147B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:rsidR="0024147B" w:rsidRP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K. Vasudevarao </w:t>
      </w:r>
      <w:hyperlink r:id="rId11" w:history="1">
        <w:r w:rsidRPr="0084267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dvasu063@mail.com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7207880690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:rsidR="0024147B" w:rsidRDefault="0024147B" w:rsidP="002414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Dr. V. Sudheer </w:t>
      </w:r>
      <w:hyperlink r:id="rId12" w:history="1">
        <w:r w:rsidRPr="00131256">
          <w:rPr>
            <w:rStyle w:val="Hyperlink"/>
            <w:rFonts w:ascii="Century Gothic" w:eastAsia="Century Gothic" w:hAnsi="Century Gothic" w:cs="Century Gothic"/>
            <w:sz w:val="24"/>
            <w:szCs w:val="24"/>
          </w:rPr>
          <w:t>sudheer.chinnee@gmail.com</w:t>
        </w:r>
      </w:hyperlink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9440703060</w:t>
      </w:r>
    </w:p>
    <w:p w:rsidR="0024147B" w:rsidRDefault="0024147B" w:rsidP="002414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*  Name of the Academic Coordinator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</w:p>
    <w:p w:rsidR="0024147B" w:rsidRPr="0024147B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24147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24147B" w:rsidRPr="0024147B">
        <w:rPr>
          <w:rFonts w:ascii="Century Gothic" w:eastAsia="Century Gothic" w:hAnsi="Century Gothic" w:cs="Century Gothic"/>
          <w:color w:val="000000"/>
          <w:sz w:val="24"/>
          <w:szCs w:val="24"/>
        </w:rPr>
        <w:t>1984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Autonomous status – Yes/N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>o: No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1.0  Completed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College land and Plan details /documents </w:t>
      </w:r>
    </w:p>
    <w:p w:rsidR="007A4139" w:rsidRDefault="007A4139" w:rsidP="007A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15 acre, S. No 149&amp;157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status: Permanent / temporary (certificates to be verified)</w:t>
      </w:r>
    </w:p>
    <w:p w:rsidR="007A4139" w:rsidRDefault="007A4139" w:rsidP="007A413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Arts &amp; Commerce: Permanent, Science: Temporary </w:t>
      </w:r>
    </w:p>
    <w:p w:rsidR="007A4139" w:rsidRDefault="007A4139" w:rsidP="007A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>: Submitted</w:t>
      </w:r>
    </w:p>
    <w:p w:rsidR="00BE6BCC" w:rsidRDefault="002C678B" w:rsidP="002414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- 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17 January 2024</w:t>
      </w:r>
    </w:p>
    <w:p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: 16 January 2029</w:t>
      </w:r>
    </w:p>
    <w:p w:rsidR="00BE6BCC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</w:p>
    <w:p w:rsidR="007A4139" w:rsidRDefault="007A4139" w:rsidP="007A413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B+,   2.61</w:t>
      </w:r>
    </w:p>
    <w:p w:rsidR="007A4139" w:rsidRPr="007139E5" w:rsidRDefault="007A4139" w:rsidP="007A41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80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8280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0"/>
        <w:gridCol w:w="3231"/>
        <w:gridCol w:w="4139"/>
      </w:tblGrid>
      <w:tr w:rsidR="00BE6BCC" w:rsidTr="00DF53A4">
        <w:trPr>
          <w:trHeight w:val="558"/>
        </w:trPr>
        <w:tc>
          <w:tcPr>
            <w:tcW w:w="910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231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139" w:type="dxa"/>
          </w:tcPr>
          <w:p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</w:p>
        </w:tc>
      </w:tr>
      <w:tr w:rsidR="0065251C" w:rsidTr="00DF53A4">
        <w:tc>
          <w:tcPr>
            <w:tcW w:w="910" w:type="dxa"/>
          </w:tcPr>
          <w:p w:rsidR="0065251C" w:rsidRDefault="0065251C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65251C" w:rsidRDefault="0065251C" w:rsidP="00C042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College may introduce Research</w:t>
            </w:r>
          </w:p>
        </w:tc>
        <w:tc>
          <w:tcPr>
            <w:tcW w:w="4139" w:type="dxa"/>
          </w:tcPr>
          <w:p w:rsidR="0065251C" w:rsidRDefault="0065251C" w:rsidP="00C04200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Two faculties completed their Doctorate and Three faculties registered their Ph.D</w:t>
            </w:r>
          </w:p>
        </w:tc>
      </w:tr>
      <w:tr w:rsidR="0065251C" w:rsidTr="00DF53A4">
        <w:tc>
          <w:tcPr>
            <w:tcW w:w="910" w:type="dxa"/>
          </w:tcPr>
          <w:p w:rsidR="0065251C" w:rsidRDefault="0065251C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65251C" w:rsidRDefault="0065251C" w:rsidP="00C042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ICT facilities should be increased</w:t>
            </w:r>
          </w:p>
        </w:tc>
        <w:tc>
          <w:tcPr>
            <w:tcW w:w="4139" w:type="dxa"/>
          </w:tcPr>
          <w:p w:rsidR="0065251C" w:rsidRDefault="0065251C" w:rsidP="00C04200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 Digital and 1 Virtual Class rooms have been constructed and are in use</w:t>
            </w:r>
          </w:p>
        </w:tc>
      </w:tr>
      <w:tr w:rsidR="0065251C" w:rsidTr="00DF53A4">
        <w:tc>
          <w:tcPr>
            <w:tcW w:w="910" w:type="dxa"/>
          </w:tcPr>
          <w:p w:rsidR="0065251C" w:rsidRDefault="0065251C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65251C" w:rsidRDefault="0065251C" w:rsidP="00C0420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Special efforts to improve communication skills of the students </w:t>
            </w:r>
          </w:p>
        </w:tc>
        <w:tc>
          <w:tcPr>
            <w:tcW w:w="4139" w:type="dxa"/>
          </w:tcPr>
          <w:p w:rsidR="0065251C" w:rsidRDefault="0065251C" w:rsidP="00C04200">
            <w:pPr>
              <w:pStyle w:val="normal0"/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The revised English curriculum has special focus on Communication and Soft Skills and the I Semester English syllabus has been exclusively designed from that perspective</w:t>
            </w:r>
          </w:p>
        </w:tc>
      </w:tr>
    </w:tbl>
    <w:p w:rsidR="007139E5" w:rsidRDefault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Previous Recommendations of Academic Audit of the CCE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52"/>
        <w:gridCol w:w="4605"/>
      </w:tblGrid>
      <w:tr w:rsidR="00BE6BCC">
        <w:trPr>
          <w:jc w:val="center"/>
        </w:trPr>
        <w:tc>
          <w:tcPr>
            <w:tcW w:w="375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7A4139">
        <w:trPr>
          <w:jc w:val="center"/>
        </w:trPr>
        <w:tc>
          <w:tcPr>
            <w:tcW w:w="3752" w:type="dxa"/>
          </w:tcPr>
          <w:p w:rsidR="007A4139" w:rsidRPr="00813D51" w:rsidRDefault="004B6285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605" w:type="dxa"/>
          </w:tcPr>
          <w:p w:rsidR="007A4139" w:rsidRPr="00813D51" w:rsidRDefault="004B6285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lastRenderedPageBreak/>
        <w:t>Action taken report to be attached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</w:t>
      </w:r>
      <w:r w:rsidR="00052D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- Participation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  <w:r w:rsidR="00052D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2026</w:t>
      </w:r>
    </w:p>
    <w:p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Yes     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Year:</w:t>
      </w:r>
      <w:r w:rsidR="00052DD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2025</w:t>
      </w:r>
    </w:p>
    <w:p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during the current 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A413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B56523">
        <w:rPr>
          <w:rFonts w:ascii="Century Gothic" w:eastAsia="Century Gothic" w:hAnsi="Century Gothic" w:cs="Century Gothic"/>
          <w:color w:val="000000"/>
          <w:sz w:val="24"/>
          <w:szCs w:val="24"/>
        </w:rPr>
        <w:t>Nill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Programmes Offered by the College </w:t>
      </w:r>
    </w:p>
    <w:tbl>
      <w:tblPr>
        <w:tblStyle w:val="af3"/>
        <w:tblW w:w="928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8"/>
        <w:gridCol w:w="1222"/>
        <w:gridCol w:w="2528"/>
        <w:gridCol w:w="1071"/>
        <w:gridCol w:w="2529"/>
      </w:tblGrid>
      <w:tr w:rsidR="002C5ED1" w:rsidTr="00230FE7">
        <w:trPr>
          <w:trHeight w:val="454"/>
        </w:trPr>
        <w:tc>
          <w:tcPr>
            <w:tcW w:w="1938" w:type="dxa"/>
          </w:tcPr>
          <w:p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:rsidR="002C5ED1" w:rsidRDefault="00C81249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28" w:type="dxa"/>
          </w:tcPr>
          <w:p w:rsidR="002C5ED1" w:rsidRDefault="002C5ED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  <w:tc>
          <w:tcPr>
            <w:tcW w:w="1071" w:type="dxa"/>
          </w:tcPr>
          <w:p w:rsidR="00C81249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9" w:type="dxa"/>
          </w:tcPr>
          <w:p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Programmes</w:t>
            </w:r>
          </w:p>
        </w:tc>
      </w:tr>
      <w:tr w:rsidR="00052DD6" w:rsidTr="00230FE7">
        <w:trPr>
          <w:trHeight w:val="536"/>
        </w:trPr>
        <w:tc>
          <w:tcPr>
            <w:tcW w:w="1938" w:type="dxa"/>
          </w:tcPr>
          <w:p w:rsidR="00052DD6" w:rsidRDefault="00052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Programmes</w:t>
            </w:r>
          </w:p>
        </w:tc>
        <w:tc>
          <w:tcPr>
            <w:tcW w:w="1222" w:type="dxa"/>
          </w:tcPr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8" w:type="dxa"/>
          </w:tcPr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BA Political </w:t>
            </w:r>
            <w:r w:rsidR="00230F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cience</w:t>
            </w:r>
          </w:p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Economics.</w:t>
            </w:r>
          </w:p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</w:t>
            </w:r>
            <w:r w:rsidR="00230F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Com. Gen</w:t>
            </w:r>
          </w:p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 Computers</w:t>
            </w:r>
          </w:p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 Chemistry</w:t>
            </w:r>
          </w:p>
          <w:p w:rsidR="00052DD6" w:rsidRPr="00A87E9F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 Maths</w:t>
            </w:r>
          </w:p>
        </w:tc>
        <w:tc>
          <w:tcPr>
            <w:tcW w:w="1071" w:type="dxa"/>
          </w:tcPr>
          <w:p w:rsidR="00052DD6" w:rsidRDefault="00230FE7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9" w:type="dxa"/>
          </w:tcPr>
          <w:p w:rsidR="00230FE7" w:rsidRDefault="00230FE7" w:rsidP="00230F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Political Science</w:t>
            </w:r>
          </w:p>
          <w:p w:rsidR="00230FE7" w:rsidRDefault="00230FE7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Economics</w:t>
            </w:r>
          </w:p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</w:t>
            </w:r>
            <w:r w:rsidR="00230F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.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Com. Gen</w:t>
            </w:r>
          </w:p>
          <w:p w:rsidR="00052DD6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 Chemistry</w:t>
            </w:r>
          </w:p>
          <w:p w:rsidR="00052DD6" w:rsidRPr="00A87E9F" w:rsidRDefault="00052DD6" w:rsidP="00B5652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 Maths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Value Added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38"/>
        <w:gridCol w:w="1222"/>
        <w:gridCol w:w="2465"/>
        <w:gridCol w:w="1134"/>
        <w:gridCol w:w="2478"/>
      </w:tblGrid>
      <w:tr w:rsidR="00001A14" w:rsidTr="00B56523">
        <w:trPr>
          <w:trHeight w:val="454"/>
        </w:trPr>
        <w:tc>
          <w:tcPr>
            <w:tcW w:w="1938" w:type="dxa"/>
          </w:tcPr>
          <w:p w:rsidR="00001A14" w:rsidRDefault="00001A1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:rsidR="00001A14" w:rsidRDefault="00C81249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65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:rsidR="00001A14" w:rsidRDefault="00C81249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2478" w:type="dxa"/>
          </w:tcPr>
          <w:p w:rsidR="00001A14" w:rsidRDefault="00001A14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001A14" w:rsidTr="00B56523">
        <w:trPr>
          <w:trHeight w:val="536"/>
        </w:trPr>
        <w:tc>
          <w:tcPr>
            <w:tcW w:w="1938" w:type="dxa"/>
          </w:tcPr>
          <w:p w:rsidR="00001A14" w:rsidRDefault="00001A1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courses</w:t>
            </w:r>
          </w:p>
        </w:tc>
        <w:tc>
          <w:tcPr>
            <w:tcW w:w="1222" w:type="dxa"/>
          </w:tcPr>
          <w:p w:rsidR="00001A14" w:rsidRDefault="00B56523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01A14" w:rsidRDefault="0065251C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1A14" w:rsidRDefault="0065251C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78" w:type="dxa"/>
          </w:tcPr>
          <w:p w:rsidR="00001A14" w:rsidRDefault="0065251C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0"/>
        <w:gridCol w:w="1645"/>
        <w:gridCol w:w="2869"/>
        <w:gridCol w:w="2172"/>
      </w:tblGrid>
      <w:tr w:rsidR="00BE6BCC" w:rsidTr="0065251C">
        <w:trPr>
          <w:trHeight w:val="548"/>
        </w:trPr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6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645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65251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65251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2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65251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645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645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72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645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9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c>
          <w:tcPr>
            <w:tcW w:w="217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65251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  <w:r w:rsidR="0065251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BE6BCC" w:rsidRDefault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3"/>
        <w:gridCol w:w="1429"/>
        <w:gridCol w:w="1287"/>
        <w:gridCol w:w="1860"/>
        <w:gridCol w:w="2336"/>
      </w:tblGrid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</w:p>
        </w:tc>
        <w:tc>
          <w:tcPr>
            <w:tcW w:w="233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44EE3">
        <w:trPr>
          <w:trHeight w:val="499"/>
        </w:trPr>
        <w:tc>
          <w:tcPr>
            <w:tcW w:w="1703" w:type="dxa"/>
          </w:tcPr>
          <w:p w:rsidR="00B44EE3" w:rsidRDefault="00B4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87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6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  <w:tr w:rsidR="00B44EE3">
        <w:trPr>
          <w:trHeight w:val="499"/>
        </w:trPr>
        <w:tc>
          <w:tcPr>
            <w:tcW w:w="1703" w:type="dxa"/>
          </w:tcPr>
          <w:p w:rsidR="00B44EE3" w:rsidRDefault="00B4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PTL</w:t>
            </w:r>
          </w:p>
        </w:tc>
        <w:tc>
          <w:tcPr>
            <w:tcW w:w="1429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44EE3">
        <w:trPr>
          <w:trHeight w:val="499"/>
        </w:trPr>
        <w:tc>
          <w:tcPr>
            <w:tcW w:w="1703" w:type="dxa"/>
          </w:tcPr>
          <w:p w:rsidR="00B44EE3" w:rsidRDefault="00B4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0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6" w:type="dxa"/>
          </w:tcPr>
          <w:p w:rsidR="00B44EE3" w:rsidRDefault="00B44EE3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  <w:tr w:rsidR="00B44EE3">
        <w:trPr>
          <w:trHeight w:val="508"/>
        </w:trPr>
        <w:tc>
          <w:tcPr>
            <w:tcW w:w="1703" w:type="dxa"/>
          </w:tcPr>
          <w:p w:rsidR="00B44EE3" w:rsidRDefault="00B44E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7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6" w:type="dxa"/>
          </w:tcPr>
          <w:p w:rsidR="00B44EE3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BE6BCC">
        <w:trPr>
          <w:trHeight w:val="499"/>
        </w:trPr>
        <w:tc>
          <w:tcPr>
            <w:tcW w:w="170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:rsidR="00BE6BCC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7" w:type="dxa"/>
          </w:tcPr>
          <w:p w:rsidR="00BE6BCC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0" w:type="dxa"/>
          </w:tcPr>
          <w:p w:rsidR="00BE6BCC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6" w:type="dxa"/>
          </w:tcPr>
          <w:p w:rsidR="00BE6BCC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1645"/>
        <w:gridCol w:w="2872"/>
        <w:gridCol w:w="2173"/>
      </w:tblGrid>
      <w:tr w:rsidR="00BE6BCC">
        <w:tc>
          <w:tcPr>
            <w:tcW w:w="2166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EF71FB">
        <w:tc>
          <w:tcPr>
            <w:tcW w:w="2166" w:type="dxa"/>
          </w:tcPr>
          <w:p w:rsidR="00EF71FB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</w:tcPr>
          <w:p w:rsidR="00EF71FB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2" w:type="dxa"/>
          </w:tcPr>
          <w:p w:rsidR="00EF71FB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73" w:type="dxa"/>
          </w:tcPr>
          <w:p w:rsidR="00EF71FB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EF71FB">
        <w:tc>
          <w:tcPr>
            <w:tcW w:w="2166" w:type="dxa"/>
          </w:tcPr>
          <w:p w:rsidR="00EF71FB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:rsidR="00EF71FB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72" w:type="dxa"/>
          </w:tcPr>
          <w:p w:rsidR="00EF71FB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73" w:type="dxa"/>
          </w:tcPr>
          <w:p w:rsidR="00EF71FB" w:rsidRDefault="00EF71F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6"/>
        <w:gridCol w:w="642"/>
        <w:gridCol w:w="694"/>
        <w:gridCol w:w="783"/>
        <w:gridCol w:w="593"/>
        <w:gridCol w:w="761"/>
        <w:gridCol w:w="783"/>
      </w:tblGrid>
      <w:tr w:rsidR="00354925" w:rsidTr="002C5ED1">
        <w:trPr>
          <w:trHeight w:val="411"/>
        </w:trPr>
        <w:tc>
          <w:tcPr>
            <w:tcW w:w="2166" w:type="dxa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119" w:type="dxa"/>
            <w:gridSpan w:val="3"/>
          </w:tcPr>
          <w:p w:rsidR="00354925" w:rsidRDefault="00354925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7" w:type="dxa"/>
            <w:gridSpan w:val="3"/>
          </w:tcPr>
          <w:p w:rsidR="00354925" w:rsidRDefault="00C81249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354925" w:rsidTr="00EF71FB">
        <w:trPr>
          <w:trHeight w:val="273"/>
        </w:trPr>
        <w:tc>
          <w:tcPr>
            <w:tcW w:w="2166" w:type="dxa"/>
            <w:vMerge w:val="restart"/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354925" w:rsidTr="00EF71FB">
        <w:trPr>
          <w:trHeight w:val="360"/>
        </w:trPr>
        <w:tc>
          <w:tcPr>
            <w:tcW w:w="2166" w:type="dxa"/>
            <w:vMerge/>
          </w:tcPr>
          <w:p w:rsidR="00354925" w:rsidRDefault="0035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right w:val="single" w:sz="4" w:space="0" w:color="000000"/>
            </w:tcBorders>
          </w:tcPr>
          <w:p w:rsidR="00354925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25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354925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3" w:type="dxa"/>
            <w:tcBorders>
              <w:top w:val="single" w:sz="4" w:space="0" w:color="000000"/>
              <w:right w:val="single" w:sz="4" w:space="0" w:color="000000"/>
            </w:tcBorders>
          </w:tcPr>
          <w:p w:rsidR="00354925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925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:rsidR="00354925" w:rsidRDefault="00EF7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56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38000F" w:rsidRDefault="003800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38000F" w:rsidRDefault="003800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38000F" w:rsidRDefault="003800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2"/>
        <w:gridCol w:w="802"/>
        <w:gridCol w:w="690"/>
        <w:gridCol w:w="874"/>
        <w:gridCol w:w="690"/>
        <w:gridCol w:w="642"/>
        <w:gridCol w:w="853"/>
      </w:tblGrid>
      <w:tr w:rsidR="00C81249" w:rsidTr="00A841A0">
        <w:trPr>
          <w:trHeight w:val="329"/>
        </w:trPr>
        <w:tc>
          <w:tcPr>
            <w:tcW w:w="3772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66" w:type="dxa"/>
            <w:gridSpan w:val="3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185" w:type="dxa"/>
            <w:gridSpan w:val="3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A5BF0" w:rsidTr="00A841A0">
        <w:trPr>
          <w:trHeight w:val="212"/>
        </w:trPr>
        <w:tc>
          <w:tcPr>
            <w:tcW w:w="3772" w:type="dxa"/>
            <w:vMerge w:val="restart"/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BF0" w:rsidTr="00A841A0">
        <w:trPr>
          <w:trHeight w:val="278"/>
        </w:trPr>
        <w:tc>
          <w:tcPr>
            <w:tcW w:w="3772" w:type="dxa"/>
            <w:vMerge/>
          </w:tcPr>
          <w:p w:rsidR="00DA5BF0" w:rsidRDefault="00DA5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295" w:rsidTr="00A841A0">
        <w:trPr>
          <w:trHeight w:val="278"/>
        </w:trPr>
        <w:tc>
          <w:tcPr>
            <w:tcW w:w="3772" w:type="dxa"/>
          </w:tcPr>
          <w:p w:rsidR="00BE6295" w:rsidRPr="00B07057" w:rsidRDefault="00BE6295" w:rsidP="00A84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B0705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BA </w:t>
            </w:r>
            <w:r w:rsidR="00A841A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: HEP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46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295" w:rsidTr="00A841A0">
        <w:trPr>
          <w:trHeight w:val="278"/>
        </w:trPr>
        <w:tc>
          <w:tcPr>
            <w:tcW w:w="3772" w:type="dxa"/>
          </w:tcPr>
          <w:p w:rsidR="00BE6295" w:rsidRPr="00B07057" w:rsidRDefault="00BE6295" w:rsidP="00B152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B0705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B.Com. Gen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46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295" w:rsidTr="00A841A0">
        <w:trPr>
          <w:trHeight w:val="278"/>
        </w:trPr>
        <w:tc>
          <w:tcPr>
            <w:tcW w:w="3772" w:type="dxa"/>
          </w:tcPr>
          <w:p w:rsidR="00BE6295" w:rsidRPr="00B07057" w:rsidRDefault="00A841A0" w:rsidP="00A841A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BSc:</w:t>
            </w:r>
            <w:r w:rsidR="00BE6295" w:rsidRPr="00B0705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MPCS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295" w:rsidRDefault="00A8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12.5%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46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295" w:rsidTr="00A841A0">
        <w:trPr>
          <w:trHeight w:val="278"/>
        </w:trPr>
        <w:tc>
          <w:tcPr>
            <w:tcW w:w="3772" w:type="dxa"/>
          </w:tcPr>
          <w:p w:rsidR="00BE6295" w:rsidRDefault="00A841A0" w:rsidP="00B152E8"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BSc:BZC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:rsidR="00BE6295" w:rsidRDefault="00CF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295" w:rsidRDefault="00CF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</w:tcBorders>
          </w:tcPr>
          <w:p w:rsidR="00BE6295" w:rsidRDefault="00CF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690" w:type="dxa"/>
            <w:tcBorders>
              <w:top w:val="single" w:sz="4" w:space="0" w:color="000000"/>
              <w:right w:val="single" w:sz="4" w:space="0" w:color="000000"/>
            </w:tcBorders>
          </w:tcPr>
          <w:p w:rsidR="00BE6295" w:rsidRDefault="00462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:rsidR="00BE6295" w:rsidRDefault="00BE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2A73DA">
        <w:rPr>
          <w:rFonts w:ascii="Century Gothic" w:eastAsia="Century Gothic" w:hAnsi="Century Gothic" w:cs="Century Gothic"/>
          <w:color w:val="000000"/>
          <w:sz w:val="24"/>
          <w:szCs w:val="24"/>
        </w:rPr>
        <w:t>: 1:20</w:t>
      </w:r>
    </w:p>
    <w:p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class rooms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10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laboratories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 2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digital classrooms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3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virtual classrooms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1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Total no of ICT enabled classrooms: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: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Computers, Student &amp; Computers Ratio: 25, Ratio 13:1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2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scanners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2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Wi-Fi routers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5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 Bandwidth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0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Seminar halls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Auditorium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2 acre play ground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1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 + 1 + 0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Toilets for students (Men/Women/Differently abled)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3 + 2 + 0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Divyangan friendly facilities (Ramps/Lifts/Softwares)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: Ramp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fire extinguishers in the labs and corridors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details – LEDs , Green Audit Status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10 KV, ISO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 &amp; Journals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7354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Status of Automation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No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N- List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 subscription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Yes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Internet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No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Grievance Reddressal Cell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: 1 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0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BE6295" w:rsidRDefault="00BE6295" w:rsidP="00BE6295">
      <w:pPr>
        <w:pStyle w:val="normal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: 1</w:t>
      </w:r>
    </w:p>
    <w:p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Research: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collaborations / Functional MoUs</w:t>
      </w:r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50"/>
        <w:gridCol w:w="2409"/>
        <w:gridCol w:w="2016"/>
      </w:tblGrid>
      <w:tr w:rsidR="00C81249" w:rsidTr="00894896">
        <w:trPr>
          <w:trHeight w:val="273"/>
        </w:trPr>
        <w:tc>
          <w:tcPr>
            <w:tcW w:w="4350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016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894896" w:rsidTr="00894896">
        <w:trPr>
          <w:trHeight w:val="328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collaborations / MoUs</w:t>
            </w:r>
          </w:p>
        </w:tc>
        <w:tc>
          <w:tcPr>
            <w:tcW w:w="2409" w:type="dxa"/>
          </w:tcPr>
          <w:p w:rsidR="00894896" w:rsidRDefault="0096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:rsidR="00894896" w:rsidRDefault="0096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</w:tr>
      <w:tr w:rsidR="00894896" w:rsidTr="00894896">
        <w:trPr>
          <w:trHeight w:val="565"/>
        </w:trPr>
        <w:tc>
          <w:tcPr>
            <w:tcW w:w="4350" w:type="dxa"/>
          </w:tcPr>
          <w:p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:rsidR="00894896" w:rsidRDefault="0099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6" w:type="dxa"/>
          </w:tcPr>
          <w:p w:rsidR="00894896" w:rsidRDefault="0099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9"/>
        <w:gridCol w:w="1618"/>
        <w:gridCol w:w="2227"/>
      </w:tblGrid>
      <w:tr w:rsidR="00C81249" w:rsidTr="00D23CD8">
        <w:trPr>
          <w:trHeight w:val="396"/>
        </w:trPr>
        <w:tc>
          <w:tcPr>
            <w:tcW w:w="349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Year </w:t>
            </w:r>
          </w:p>
        </w:tc>
        <w:tc>
          <w:tcPr>
            <w:tcW w:w="161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C201BE" w:rsidTr="00D23CD8">
        <w:trPr>
          <w:trHeight w:val="532"/>
        </w:trPr>
        <w:tc>
          <w:tcPr>
            <w:tcW w:w="3499" w:type="dxa"/>
          </w:tcPr>
          <w:p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Publications </w:t>
            </w:r>
          </w:p>
        </w:tc>
        <w:tc>
          <w:tcPr>
            <w:tcW w:w="1618" w:type="dxa"/>
          </w:tcPr>
          <w:p w:rsidR="00C201BE" w:rsidRDefault="0096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27" w:type="dxa"/>
          </w:tcPr>
          <w:p w:rsidR="00C201BE" w:rsidRDefault="00960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2"/>
        <w:gridCol w:w="2548"/>
        <w:gridCol w:w="2548"/>
      </w:tblGrid>
      <w:tr w:rsidR="00C81249" w:rsidTr="00A74D28">
        <w:trPr>
          <w:trHeight w:val="320"/>
        </w:trPr>
        <w:tc>
          <w:tcPr>
            <w:tcW w:w="2652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A74D28" w:rsidTr="00A74D28">
        <w:trPr>
          <w:trHeight w:val="444"/>
        </w:trPr>
        <w:tc>
          <w:tcPr>
            <w:tcW w:w="2652" w:type="dxa"/>
          </w:tcPr>
          <w:p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start-ups </w:t>
            </w:r>
          </w:p>
        </w:tc>
        <w:tc>
          <w:tcPr>
            <w:tcW w:w="2548" w:type="dxa"/>
          </w:tcPr>
          <w:p w:rsidR="00A74D28" w:rsidRDefault="0099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48" w:type="dxa"/>
          </w:tcPr>
          <w:p w:rsidR="00A74D28" w:rsidRDefault="0099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19"/>
        <w:gridCol w:w="2338"/>
        <w:gridCol w:w="2338"/>
      </w:tblGrid>
      <w:tr w:rsidR="00C81249" w:rsidTr="0099344B">
        <w:trPr>
          <w:trHeight w:val="320"/>
        </w:trPr>
        <w:tc>
          <w:tcPr>
            <w:tcW w:w="321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3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99344B" w:rsidTr="0099344B">
        <w:trPr>
          <w:trHeight w:val="444"/>
        </w:trPr>
        <w:tc>
          <w:tcPr>
            <w:tcW w:w="3219" w:type="dxa"/>
          </w:tcPr>
          <w:p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patents </w:t>
            </w:r>
          </w:p>
        </w:tc>
        <w:tc>
          <w:tcPr>
            <w:tcW w:w="2338" w:type="dxa"/>
          </w:tcPr>
          <w:p w:rsidR="0099344B" w:rsidRDefault="0099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38" w:type="dxa"/>
          </w:tcPr>
          <w:p w:rsidR="0099344B" w:rsidRDefault="00994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24"/>
        <w:gridCol w:w="1779"/>
        <w:gridCol w:w="2400"/>
      </w:tblGrid>
      <w:tr w:rsidR="00C81249" w:rsidTr="00D43432">
        <w:trPr>
          <w:trHeight w:val="306"/>
        </w:trPr>
        <w:tc>
          <w:tcPr>
            <w:tcW w:w="3924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00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43432" w:rsidTr="00D43432">
        <w:trPr>
          <w:trHeight w:val="612"/>
        </w:trPr>
        <w:tc>
          <w:tcPr>
            <w:tcW w:w="3924" w:type="dxa"/>
          </w:tcPr>
          <w:p w:rsidR="00D43432" w:rsidRDefault="00D43432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Research Guides </w:t>
            </w:r>
          </w:p>
        </w:tc>
        <w:tc>
          <w:tcPr>
            <w:tcW w:w="1779" w:type="dxa"/>
          </w:tcPr>
          <w:p w:rsidR="00D43432" w:rsidRDefault="009942D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400" w:type="dxa"/>
          </w:tcPr>
          <w:p w:rsidR="00D43432" w:rsidRDefault="009942D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</w:tr>
    </w:tbl>
    <w:p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08"/>
        <w:gridCol w:w="1631"/>
        <w:gridCol w:w="2457"/>
      </w:tblGrid>
      <w:tr w:rsidR="00C81249" w:rsidTr="00663F20">
        <w:trPr>
          <w:trHeight w:val="256"/>
        </w:trPr>
        <w:tc>
          <w:tcPr>
            <w:tcW w:w="420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63F20" w:rsidTr="00663F20">
        <w:trPr>
          <w:trHeight w:val="512"/>
        </w:trPr>
        <w:tc>
          <w:tcPr>
            <w:tcW w:w="4208" w:type="dxa"/>
          </w:tcPr>
          <w:p w:rsidR="00663F20" w:rsidRDefault="00663F20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Research Scholars</w:t>
            </w:r>
          </w:p>
        </w:tc>
        <w:tc>
          <w:tcPr>
            <w:tcW w:w="1631" w:type="dxa"/>
          </w:tcPr>
          <w:p w:rsidR="00663F20" w:rsidRDefault="009942D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457" w:type="dxa"/>
          </w:tcPr>
          <w:p w:rsidR="00663F20" w:rsidRDefault="009942D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</w:tbl>
    <w:p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4"/>
        <w:gridCol w:w="2342"/>
        <w:gridCol w:w="2342"/>
      </w:tblGrid>
      <w:tr w:rsidR="00C81249" w:rsidTr="00132083">
        <w:trPr>
          <w:trHeight w:val="313"/>
        </w:trPr>
        <w:tc>
          <w:tcPr>
            <w:tcW w:w="3224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32083" w:rsidTr="00132083">
        <w:trPr>
          <w:trHeight w:val="411"/>
        </w:trPr>
        <w:tc>
          <w:tcPr>
            <w:tcW w:w="3224" w:type="dxa"/>
          </w:tcPr>
          <w:p w:rsidR="00132083" w:rsidRDefault="00132083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Major RPs</w:t>
            </w:r>
          </w:p>
        </w:tc>
        <w:tc>
          <w:tcPr>
            <w:tcW w:w="2342" w:type="dxa"/>
          </w:tcPr>
          <w:p w:rsidR="00132083" w:rsidRDefault="009F2BB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42" w:type="dxa"/>
          </w:tcPr>
          <w:p w:rsidR="00132083" w:rsidRDefault="009F2BB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132083" w:rsidTr="00132083">
        <w:trPr>
          <w:trHeight w:val="420"/>
        </w:trPr>
        <w:tc>
          <w:tcPr>
            <w:tcW w:w="3224" w:type="dxa"/>
          </w:tcPr>
          <w:p w:rsidR="00132083" w:rsidRDefault="00132083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:rsidR="00132083" w:rsidRDefault="009F2BB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42" w:type="dxa"/>
          </w:tcPr>
          <w:p w:rsidR="00132083" w:rsidRDefault="009F2BB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Yes/No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NO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43"/>
        <w:gridCol w:w="2892"/>
        <w:gridCol w:w="2861"/>
      </w:tblGrid>
      <w:tr w:rsidR="00BE6BCC">
        <w:tc>
          <w:tcPr>
            <w:tcW w:w="2743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>
        <w:tc>
          <w:tcPr>
            <w:tcW w:w="2743" w:type="dxa"/>
          </w:tcPr>
          <w:p w:rsidR="00BE6BCC" w:rsidRDefault="009F2BBA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92" w:type="dxa"/>
          </w:tcPr>
          <w:p w:rsidR="00BE6BCC" w:rsidRDefault="009F2BBA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61" w:type="dxa"/>
          </w:tcPr>
          <w:p w:rsidR="00BE6BCC" w:rsidRDefault="009F2BBA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-</w:t>
      </w:r>
    </w:p>
    <w:p w:rsidR="001B7E49" w:rsidRPr="001B7E49" w:rsidRDefault="00EE4AD9" w:rsidP="001B7E49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No. of Committees appointed (Provide links of meeting minutes &amp; reports)</w:t>
      </w:r>
    </w:p>
    <w:p w:rsidR="001B7E49" w:rsidRDefault="001B7E49" w:rsidP="001B7E4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B0F0"/>
          <w:sz w:val="24"/>
          <w:szCs w:val="24"/>
        </w:rPr>
        <w:t xml:space="preserve">  </w:t>
      </w:r>
      <w:r w:rsidRPr="00AE2B99">
        <w:rPr>
          <w:rFonts w:ascii="Century Gothic" w:eastAsia="Century Gothic" w:hAnsi="Century Gothic" w:cs="Century Gothic"/>
          <w:b/>
          <w:color w:val="00B0F0"/>
          <w:sz w:val="24"/>
          <w:szCs w:val="24"/>
        </w:rPr>
        <w:t>http://gdcskota.ac.in/userfiles/Constitution%20of%20Committes(1).pdf</w:t>
      </w:r>
    </w:p>
    <w:p w:rsidR="001B7E49" w:rsidRPr="00D376D5" w:rsidRDefault="001B7E49" w:rsidP="001B7E4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year)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3A0837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development 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07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10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government agencies 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04</w:t>
      </w:r>
    </w:p>
    <w:p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Extension activities in collaboration with Non-Governmental Organizations 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01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32109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: Offline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Collected</w:t>
      </w:r>
    </w:p>
    <w:p w:rsidR="000410FC" w:rsidRDefault="002C678B" w:rsidP="000410F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:rsidR="000C792E" w:rsidRPr="000410FC" w:rsidRDefault="000410FC" w:rsidP="000410F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Walking Track in the playground is contributed by Alumni.</w:t>
      </w:r>
    </w:p>
    <w:p w:rsidR="00BE6BCC" w:rsidRPr="00D376D5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conducted: </w:t>
      </w:r>
      <w:r w:rsidR="000410FC">
        <w:rPr>
          <w:rFonts w:ascii="Century Gothic" w:eastAsia="Century Gothic" w:hAnsi="Century Gothic" w:cs="Century Gothic"/>
          <w:color w:val="000000"/>
          <w:sz w:val="24"/>
          <w:szCs w:val="24"/>
        </w:rPr>
        <w:t>01</w:t>
      </w:r>
    </w:p>
    <w:p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-)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Nill</w:t>
      </w:r>
    </w:p>
    <w:p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Staff </w:t>
      </w:r>
      <w:r w:rsidR="00A40B53">
        <w:rPr>
          <w:rFonts w:ascii="Century Gothic" w:eastAsia="Century Gothic" w:hAnsi="Century Gothic" w:cs="Century Gothic"/>
          <w:color w:val="000000"/>
          <w:sz w:val="24"/>
          <w:szCs w:val="24"/>
        </w:rPr>
        <w:t>: Dr. R. Sree Lakshmi – A P J Abdul Kalam National Prithaba Award by APSPS</w:t>
      </w:r>
      <w:r w:rsidR="00D305A7">
        <w:rPr>
          <w:rFonts w:ascii="Century Gothic" w:eastAsia="Century Gothic" w:hAnsi="Century Gothic" w:cs="Century Gothic"/>
          <w:color w:val="000000"/>
          <w:sz w:val="24"/>
          <w:szCs w:val="24"/>
        </w:rPr>
        <w:t>LA</w:t>
      </w:r>
      <w:r w:rsidR="00F62F8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At Guntur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(Current Year)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>: Nill</w:t>
      </w:r>
    </w:p>
    <w:p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Rs: -</w:t>
      </w:r>
      <w:r w:rsidR="006201A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Nill</w:t>
      </w:r>
    </w:p>
    <w:p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capacity building and skill development activities conducted by the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  <w:r w:rsidR="00AC4316">
        <w:rPr>
          <w:rFonts w:ascii="Century Gothic" w:eastAsia="Century Gothic" w:hAnsi="Century Gothic" w:cs="Century Gothic"/>
          <w:color w:val="000000"/>
          <w:sz w:val="24"/>
          <w:szCs w:val="24"/>
        </w:rPr>
        <w:t>: Nill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66"/>
        <w:gridCol w:w="4400"/>
      </w:tblGrid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ED7F48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21 Day FDP on Artificial Intelligence </w:t>
            </w:r>
            <w:r w:rsidR="005708F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Through ExcelR  </w:t>
            </w:r>
          </w:p>
        </w:tc>
      </w:tr>
      <w:tr w:rsidR="00BE6BCC">
        <w:tc>
          <w:tcPr>
            <w:tcW w:w="4466" w:type="dxa"/>
          </w:tcPr>
          <w:p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:rsidR="00BE6BCC" w:rsidRDefault="00AC4316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Nill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81249">
        <w:trPr>
          <w:jc w:val="center"/>
        </w:trPr>
        <w:tc>
          <w:tcPr>
            <w:tcW w:w="282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F5018">
        <w:trPr>
          <w:jc w:val="center"/>
        </w:trPr>
        <w:tc>
          <w:tcPr>
            <w:tcW w:w="2828" w:type="dxa"/>
          </w:tcPr>
          <w:p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 xml:space="preserve">Number of students registered </w:t>
            </w:r>
          </w:p>
        </w:tc>
        <w:tc>
          <w:tcPr>
            <w:tcW w:w="1389" w:type="dxa"/>
          </w:tcPr>
          <w:p w:rsidR="006F5018" w:rsidRDefault="00546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trained </w:t>
            </w:r>
          </w:p>
        </w:tc>
        <w:tc>
          <w:tcPr>
            <w:tcW w:w="1389" w:type="dxa"/>
          </w:tcPr>
          <w:p w:rsidR="00BE6BCC" w:rsidRDefault="00546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546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546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81249">
        <w:trPr>
          <w:jc w:val="center"/>
        </w:trPr>
        <w:tc>
          <w:tcPr>
            <w:tcW w:w="282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C0C42">
        <w:trPr>
          <w:jc w:val="center"/>
        </w:trPr>
        <w:tc>
          <w:tcPr>
            <w:tcW w:w="2828" w:type="dxa"/>
          </w:tcPr>
          <w:p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:rsidR="001C0C42" w:rsidRDefault="00AC4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1C0C42" w:rsidRDefault="00AC4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Placed </w:t>
            </w:r>
          </w:p>
        </w:tc>
        <w:tc>
          <w:tcPr>
            <w:tcW w:w="1389" w:type="dxa"/>
          </w:tcPr>
          <w:p w:rsidR="00BE6BCC" w:rsidRDefault="00AC4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9" w:type="dxa"/>
          </w:tcPr>
          <w:p w:rsidR="00BE6BCC" w:rsidRDefault="00AC4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:rsidR="00BE6BCC" w:rsidRDefault="00AC4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BE6BCC" w:rsidRDefault="00AC4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:rsidR="00BE6BCC" w:rsidRDefault="00F4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9" w:type="dxa"/>
          </w:tcPr>
          <w:p w:rsidR="00BE6BCC" w:rsidRDefault="00F43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</w:tr>
    </w:tbl>
    <w:p w:rsidR="004C2D4B" w:rsidRDefault="004C2D4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81249" w:rsidTr="00B56523">
        <w:trPr>
          <w:jc w:val="center"/>
        </w:trPr>
        <w:tc>
          <w:tcPr>
            <w:tcW w:w="282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C792E" w:rsidTr="00B56523">
        <w:trPr>
          <w:jc w:val="center"/>
        </w:trPr>
        <w:tc>
          <w:tcPr>
            <w:tcW w:w="2828" w:type="dxa"/>
          </w:tcPr>
          <w:p w:rsidR="000C792E" w:rsidRDefault="00B7581F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0C792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Participated in CSP</w:t>
            </w:r>
          </w:p>
        </w:tc>
        <w:tc>
          <w:tcPr>
            <w:tcW w:w="1389" w:type="dxa"/>
          </w:tcPr>
          <w:p w:rsidR="000C792E" w:rsidRDefault="000C792E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792E" w:rsidRDefault="000C792E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603571" w:rsidTr="00B56523">
        <w:trPr>
          <w:jc w:val="center"/>
        </w:trPr>
        <w:tc>
          <w:tcPr>
            <w:tcW w:w="2828" w:type="dxa"/>
          </w:tcPr>
          <w:p w:rsidR="00603571" w:rsidRPr="00866426" w:rsidRDefault="00603571" w:rsidP="00DB0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664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Political Science</w:t>
            </w:r>
          </w:p>
        </w:tc>
        <w:tc>
          <w:tcPr>
            <w:tcW w:w="1389" w:type="dxa"/>
          </w:tcPr>
          <w:p w:rsidR="00603571" w:rsidRDefault="002E38CC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9" w:type="dxa"/>
          </w:tcPr>
          <w:p w:rsidR="00603571" w:rsidRDefault="00C06BA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603571" w:rsidTr="00B56523">
        <w:trPr>
          <w:jc w:val="center"/>
        </w:trPr>
        <w:tc>
          <w:tcPr>
            <w:tcW w:w="2828" w:type="dxa"/>
          </w:tcPr>
          <w:p w:rsidR="00603571" w:rsidRPr="00866426" w:rsidRDefault="00603571" w:rsidP="00DB0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664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BA Economics.</w:t>
            </w:r>
          </w:p>
        </w:tc>
        <w:tc>
          <w:tcPr>
            <w:tcW w:w="1389" w:type="dxa"/>
          </w:tcPr>
          <w:p w:rsidR="00603571" w:rsidRDefault="001157AE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9" w:type="dxa"/>
          </w:tcPr>
          <w:p w:rsidR="00603571" w:rsidRDefault="00C06BA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603571" w:rsidTr="00B56523">
        <w:trPr>
          <w:jc w:val="center"/>
        </w:trPr>
        <w:tc>
          <w:tcPr>
            <w:tcW w:w="2828" w:type="dxa"/>
          </w:tcPr>
          <w:p w:rsidR="00603571" w:rsidRPr="00866426" w:rsidRDefault="00603571" w:rsidP="00DB0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664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B.Com. Gen</w:t>
            </w:r>
          </w:p>
        </w:tc>
        <w:tc>
          <w:tcPr>
            <w:tcW w:w="1389" w:type="dxa"/>
          </w:tcPr>
          <w:p w:rsidR="00603571" w:rsidRDefault="0051312E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9" w:type="dxa"/>
          </w:tcPr>
          <w:p w:rsidR="00603571" w:rsidRDefault="00C06BA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603571" w:rsidTr="00B56523">
        <w:trPr>
          <w:jc w:val="center"/>
        </w:trPr>
        <w:tc>
          <w:tcPr>
            <w:tcW w:w="2828" w:type="dxa"/>
          </w:tcPr>
          <w:p w:rsidR="00603571" w:rsidRPr="00866426" w:rsidRDefault="00603571" w:rsidP="00DB0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664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 Computers</w:t>
            </w:r>
          </w:p>
        </w:tc>
        <w:tc>
          <w:tcPr>
            <w:tcW w:w="1389" w:type="dxa"/>
          </w:tcPr>
          <w:p w:rsidR="00603571" w:rsidRDefault="001157AE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603571" w:rsidRDefault="00C06BA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603571" w:rsidTr="00B56523">
        <w:trPr>
          <w:jc w:val="center"/>
        </w:trPr>
        <w:tc>
          <w:tcPr>
            <w:tcW w:w="2828" w:type="dxa"/>
          </w:tcPr>
          <w:p w:rsidR="00603571" w:rsidRPr="00866426" w:rsidRDefault="00603571" w:rsidP="00DB000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8664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BSc. Chemistry</w:t>
            </w:r>
          </w:p>
        </w:tc>
        <w:tc>
          <w:tcPr>
            <w:tcW w:w="1389" w:type="dxa"/>
          </w:tcPr>
          <w:p w:rsidR="00603571" w:rsidRDefault="00D23446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" w:type="dxa"/>
          </w:tcPr>
          <w:p w:rsidR="00603571" w:rsidRDefault="00C06BA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  <w:tr w:rsidR="00603571" w:rsidTr="00B56523">
        <w:trPr>
          <w:jc w:val="center"/>
        </w:trPr>
        <w:tc>
          <w:tcPr>
            <w:tcW w:w="2828" w:type="dxa"/>
          </w:tcPr>
          <w:p w:rsidR="00603571" w:rsidRDefault="00603571" w:rsidP="00DB000E">
            <w:r w:rsidRPr="0086642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BSc Maths</w:t>
            </w:r>
          </w:p>
        </w:tc>
        <w:tc>
          <w:tcPr>
            <w:tcW w:w="1389" w:type="dxa"/>
          </w:tcPr>
          <w:p w:rsidR="00603571" w:rsidRDefault="00D23446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603571" w:rsidRDefault="00C06BA4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</w:t>
            </w:r>
          </w:p>
        </w:tc>
      </w:tr>
    </w:tbl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24"/>
        <w:gridCol w:w="1632"/>
        <w:gridCol w:w="1632"/>
      </w:tblGrid>
      <w:tr w:rsidR="00C81249" w:rsidTr="00F769AE">
        <w:trPr>
          <w:trHeight w:val="420"/>
          <w:jc w:val="center"/>
        </w:trPr>
        <w:tc>
          <w:tcPr>
            <w:tcW w:w="3324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C792E" w:rsidTr="00F769AE">
        <w:trPr>
          <w:trHeight w:val="680"/>
          <w:jc w:val="center"/>
        </w:trPr>
        <w:tc>
          <w:tcPr>
            <w:tcW w:w="3324" w:type="dxa"/>
          </w:tcPr>
          <w:p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</w:t>
            </w:r>
            <w:r w:rsidR="001F6E8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of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 w:rsidR="001F6E8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:rsidR="000C792E" w:rsidRDefault="004D6FD8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</w:tcPr>
          <w:p w:rsidR="000C792E" w:rsidRDefault="00BD147C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59</w:t>
            </w:r>
          </w:p>
        </w:tc>
      </w:tr>
      <w:tr w:rsidR="004D6FD8" w:rsidTr="00F769AE">
        <w:trPr>
          <w:trHeight w:val="420"/>
          <w:jc w:val="center"/>
        </w:trPr>
        <w:tc>
          <w:tcPr>
            <w:tcW w:w="3324" w:type="dxa"/>
          </w:tcPr>
          <w:p w:rsidR="004D6FD8" w:rsidRPr="00F34DC6" w:rsidRDefault="004D6FD8" w:rsidP="00B5652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632" w:type="dxa"/>
          </w:tcPr>
          <w:p w:rsidR="004D6FD8" w:rsidRDefault="004D6FD8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2" w:type="dxa"/>
          </w:tcPr>
          <w:p w:rsidR="004D6FD8" w:rsidRDefault="004D6FD8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27</w:t>
            </w:r>
          </w:p>
        </w:tc>
      </w:tr>
      <w:tr w:rsidR="004D6FD8" w:rsidTr="00F769AE">
        <w:trPr>
          <w:trHeight w:val="420"/>
          <w:jc w:val="center"/>
        </w:trPr>
        <w:tc>
          <w:tcPr>
            <w:tcW w:w="3324" w:type="dxa"/>
          </w:tcPr>
          <w:p w:rsidR="004D6FD8" w:rsidRPr="00F34DC6" w:rsidRDefault="004D6FD8" w:rsidP="00B5652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632" w:type="dxa"/>
          </w:tcPr>
          <w:p w:rsidR="004D6FD8" w:rsidRDefault="004D6FD8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4D6FD8" w:rsidRDefault="004D6FD8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</w:tr>
      <w:tr w:rsidR="004D6FD8" w:rsidTr="00F769AE">
        <w:trPr>
          <w:trHeight w:val="420"/>
          <w:jc w:val="center"/>
        </w:trPr>
        <w:tc>
          <w:tcPr>
            <w:tcW w:w="3324" w:type="dxa"/>
          </w:tcPr>
          <w:p w:rsidR="004D6FD8" w:rsidRPr="00F34DC6" w:rsidRDefault="004D6FD8" w:rsidP="00B56523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632" w:type="dxa"/>
          </w:tcPr>
          <w:p w:rsidR="004D6FD8" w:rsidRDefault="004D6FD8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32" w:type="dxa"/>
          </w:tcPr>
          <w:p w:rsidR="004D6FD8" w:rsidRDefault="004D6FD8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18</w:t>
            </w:r>
          </w:p>
        </w:tc>
      </w:tr>
    </w:tbl>
    <w:p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38"/>
        <w:gridCol w:w="1983"/>
        <w:gridCol w:w="1983"/>
      </w:tblGrid>
      <w:tr w:rsidR="00C81249" w:rsidTr="00EF77E7">
        <w:trPr>
          <w:trHeight w:val="351"/>
          <w:jc w:val="center"/>
        </w:trPr>
        <w:tc>
          <w:tcPr>
            <w:tcW w:w="403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F77E7" w:rsidTr="00EF77E7">
        <w:trPr>
          <w:trHeight w:val="568"/>
          <w:jc w:val="center"/>
        </w:trPr>
        <w:tc>
          <w:tcPr>
            <w:tcW w:w="4038" w:type="dxa"/>
          </w:tcPr>
          <w:p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Total No of Physical Internships</w:t>
            </w:r>
          </w:p>
        </w:tc>
        <w:tc>
          <w:tcPr>
            <w:tcW w:w="1983" w:type="dxa"/>
          </w:tcPr>
          <w:p w:rsidR="00EF77E7" w:rsidRDefault="0066692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3" w:type="dxa"/>
          </w:tcPr>
          <w:p w:rsidR="00EF77E7" w:rsidRDefault="00666921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59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:rsidR="00EF77E7" w:rsidRDefault="0080445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</w:tcPr>
          <w:p w:rsidR="00EF77E7" w:rsidRDefault="0080445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  <w:tr w:rsidR="00EF77E7" w:rsidTr="00EF77E7">
        <w:trPr>
          <w:trHeight w:val="351"/>
          <w:jc w:val="center"/>
        </w:trPr>
        <w:tc>
          <w:tcPr>
            <w:tcW w:w="4038" w:type="dxa"/>
          </w:tcPr>
          <w:p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:rsidR="00EF77E7" w:rsidRDefault="0080445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3" w:type="dxa"/>
          </w:tcPr>
          <w:p w:rsidR="00EF77E7" w:rsidRDefault="0080445A" w:rsidP="00B56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00</w:t>
            </w: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81249">
        <w:trPr>
          <w:jc w:val="center"/>
        </w:trPr>
        <w:tc>
          <w:tcPr>
            <w:tcW w:w="282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812875">
        <w:trPr>
          <w:jc w:val="center"/>
        </w:trPr>
        <w:tc>
          <w:tcPr>
            <w:tcW w:w="2828" w:type="dxa"/>
          </w:tcPr>
          <w:p w:rsidR="00812875" w:rsidRDefault="00812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:rsidR="00812875" w:rsidRDefault="000F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89" w:type="dxa"/>
          </w:tcPr>
          <w:p w:rsidR="00812875" w:rsidRDefault="00812875" w:rsidP="00FF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03</w:t>
            </w:r>
          </w:p>
        </w:tc>
      </w:tr>
      <w:tr w:rsidR="006C2F7B">
        <w:trPr>
          <w:jc w:val="center"/>
        </w:trPr>
        <w:tc>
          <w:tcPr>
            <w:tcW w:w="2828" w:type="dxa"/>
          </w:tcPr>
          <w:p w:rsidR="006C2F7B" w:rsidRPr="00F34DC6" w:rsidRDefault="006C2F7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:rsidR="006C2F7B" w:rsidRDefault="000F4DE4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6C2F7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:rsidR="006C2F7B" w:rsidRDefault="006C2F7B" w:rsidP="00FF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  <w:tr w:rsidR="006C2F7B">
        <w:trPr>
          <w:jc w:val="center"/>
        </w:trPr>
        <w:tc>
          <w:tcPr>
            <w:tcW w:w="2828" w:type="dxa"/>
          </w:tcPr>
          <w:p w:rsidR="006C2F7B" w:rsidRPr="00F34DC6" w:rsidRDefault="006C2F7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:rsidR="006C2F7B" w:rsidRDefault="006C2F7B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0F4DE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6C2F7B" w:rsidRDefault="006C2F7B" w:rsidP="00FF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  <w:tr w:rsidR="006C2F7B">
        <w:trPr>
          <w:jc w:val="center"/>
        </w:trPr>
        <w:tc>
          <w:tcPr>
            <w:tcW w:w="2828" w:type="dxa"/>
          </w:tcPr>
          <w:p w:rsidR="006C2F7B" w:rsidRPr="00F34DC6" w:rsidRDefault="006C2F7B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389" w:type="dxa"/>
          </w:tcPr>
          <w:p w:rsidR="006C2F7B" w:rsidRDefault="000F4DE4" w:rsidP="00FF629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6C2F7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6C2F7B" w:rsidRDefault="006C2F7B" w:rsidP="00FF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</w:tbl>
    <w:p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81249">
        <w:trPr>
          <w:jc w:val="center"/>
        </w:trPr>
        <w:tc>
          <w:tcPr>
            <w:tcW w:w="282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B7581F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B7581F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28"/>
        <w:gridCol w:w="1389"/>
        <w:gridCol w:w="1389"/>
      </w:tblGrid>
      <w:tr w:rsidR="00C81249">
        <w:trPr>
          <w:jc w:val="center"/>
        </w:trPr>
        <w:tc>
          <w:tcPr>
            <w:tcW w:w="2828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B7581F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B7581F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>
        <w:trPr>
          <w:jc w:val="center"/>
        </w:trPr>
        <w:tc>
          <w:tcPr>
            <w:tcW w:w="2828" w:type="dxa"/>
          </w:tcPr>
          <w:p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Government 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</w:t>
      </w:r>
      <w:r w:rsidR="002E38CC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2,08,69,336 /-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: Nill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Individuals/ Philanthropists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>: Nill</w:t>
      </w:r>
    </w:p>
    <w:p w:rsidR="00BE6BCC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                                          : Nill</w:t>
      </w:r>
    </w:p>
    <w:p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>: Nill</w:t>
      </w:r>
    </w:p>
    <w:p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Expenditure for Books &amp; Journals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>: Rs. 23000/-</w:t>
      </w:r>
    </w:p>
    <w:p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Rs.2,08,92,336/-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</w:t>
      </w:r>
      <w:r w:rsidR="00C83C3E">
        <w:rPr>
          <w:rFonts w:ascii="Century Gothic" w:eastAsia="Century Gothic" w:hAnsi="Century Gothic" w:cs="Century Gothic"/>
          <w:color w:val="000000"/>
          <w:sz w:val="24"/>
          <w:szCs w:val="24"/>
        </w:rPr>
        <w:t>Rs.2,08,92,336/-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:rsidR="00BE6BCC" w:rsidRDefault="00713B1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:rsidR="00544C05" w:rsidRDefault="00544C05" w:rsidP="00544C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544C05" w:rsidRDefault="00544C05" w:rsidP="00544C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Pr="00544C05" w:rsidRDefault="002C678B" w:rsidP="00544C0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544C05"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Contribution of IQAC</w:t>
      </w:r>
    </w:p>
    <w:p w:rsidR="00544C05" w:rsidRDefault="00544C05" w:rsidP="00544C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Celebrated all important National and International Days and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conducted rallies and awareness campaigns with the help of NCC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Cadets and two Units of NSS Volunteers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:rsidR="003B5F34" w:rsidRDefault="003B5F34" w:rsidP="003B5F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1.  Preparation and free distribution of study material of all subjects to all the students of the college</w:t>
      </w:r>
    </w:p>
    <w:p w:rsidR="003B5F34" w:rsidRDefault="003B5F34" w:rsidP="003B5F3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        2. Adoption of three nearby rural villages and conduct of awareness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programmes on literacy, gender equality, personal hygiene etc. </w:t>
      </w:r>
    </w:p>
    <w:p w:rsidR="00BE6BCC" w:rsidRDefault="00BE6BCC" w:rsidP="003B5F34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Council meeting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proposed and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 expenditure report with details</w:t>
      </w:r>
    </w:p>
    <w:p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website)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Letters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 be uploaded on the college website)</w:t>
      </w:r>
      <w:r w:rsidR="007B2C08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7B2C08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7B2C08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7B2C08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7B2C08">
        <w:rPr>
          <w:rFonts w:ascii="Century Gothic" w:eastAsia="Century Gothic" w:hAnsi="Century Gothic" w:cs="Century Gothic"/>
          <w:color w:val="000000"/>
          <w:sz w:val="24"/>
          <w:szCs w:val="24"/>
        </w:rPr>
        <w:t>: Yes</w:t>
      </w: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7139E5">
      <w:footerReference w:type="default" r:id="rId13"/>
      <w:pgSz w:w="11907" w:h="16839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ED" w:rsidRDefault="006D6CED">
      <w:pPr>
        <w:spacing w:after="0" w:line="240" w:lineRule="auto"/>
      </w:pPr>
      <w:r>
        <w:separator/>
      </w:r>
    </w:p>
  </w:endnote>
  <w:endnote w:type="continuationSeparator" w:id="1">
    <w:p w:rsidR="006D6CED" w:rsidRDefault="006D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23" w:rsidRDefault="005D41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B56523">
      <w:rPr>
        <w:color w:val="000000"/>
      </w:rPr>
      <w:instrText>PAGE</w:instrText>
    </w:r>
    <w:r>
      <w:rPr>
        <w:color w:val="000000"/>
      </w:rPr>
      <w:fldChar w:fldCharType="separate"/>
    </w:r>
    <w:r w:rsidR="004B6285">
      <w:rPr>
        <w:noProof/>
        <w:color w:val="000000"/>
      </w:rPr>
      <w:t>2</w:t>
    </w:r>
    <w:r>
      <w:rPr>
        <w:color w:val="000000"/>
      </w:rPr>
      <w:fldChar w:fldCharType="end"/>
    </w:r>
  </w:p>
  <w:p w:rsidR="00B56523" w:rsidRDefault="00B565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ED" w:rsidRDefault="006D6CED">
      <w:pPr>
        <w:spacing w:after="0" w:line="240" w:lineRule="auto"/>
      </w:pPr>
      <w:r>
        <w:separator/>
      </w:r>
    </w:p>
  </w:footnote>
  <w:footnote w:type="continuationSeparator" w:id="1">
    <w:p w:rsidR="006D6CED" w:rsidRDefault="006D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C4305"/>
    <w:multiLevelType w:val="multilevel"/>
    <w:tmpl w:val="C75CBC7C"/>
    <w:lvl w:ilvl="0">
      <w:start w:val="1"/>
      <w:numFmt w:val="lowerLetter"/>
      <w:lvlText w:val="%1)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3C6DB9"/>
    <w:multiLevelType w:val="multilevel"/>
    <w:tmpl w:val="50542432"/>
    <w:lvl w:ilvl="0">
      <w:start w:val="1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3057D3F"/>
    <w:multiLevelType w:val="multilevel"/>
    <w:tmpl w:val="5192C97C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8E054E"/>
    <w:multiLevelType w:val="multilevel"/>
    <w:tmpl w:val="4504152A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52AA2"/>
    <w:multiLevelType w:val="multilevel"/>
    <w:tmpl w:val="ABB84070"/>
    <w:lvl w:ilvl="0">
      <w:start w:val="1"/>
      <w:numFmt w:val="lowerLetter"/>
      <w:lvlText w:val="%1)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3"/>
  </w:num>
  <w:num w:numId="5">
    <w:abstractNumId w:val="1"/>
  </w:num>
  <w:num w:numId="6">
    <w:abstractNumId w:val="13"/>
  </w:num>
  <w:num w:numId="7">
    <w:abstractNumId w:val="15"/>
  </w:num>
  <w:num w:numId="8">
    <w:abstractNumId w:val="14"/>
  </w:num>
  <w:num w:numId="9">
    <w:abstractNumId w:val="19"/>
  </w:num>
  <w:num w:numId="10">
    <w:abstractNumId w:val="5"/>
  </w:num>
  <w:num w:numId="11">
    <w:abstractNumId w:val="10"/>
  </w:num>
  <w:num w:numId="12">
    <w:abstractNumId w:val="20"/>
  </w:num>
  <w:num w:numId="13">
    <w:abstractNumId w:val="4"/>
  </w:num>
  <w:num w:numId="14">
    <w:abstractNumId w:val="22"/>
  </w:num>
  <w:num w:numId="15">
    <w:abstractNumId w:val="0"/>
  </w:num>
  <w:num w:numId="16">
    <w:abstractNumId w:val="21"/>
  </w:num>
  <w:num w:numId="17">
    <w:abstractNumId w:val="11"/>
  </w:num>
  <w:num w:numId="18">
    <w:abstractNumId w:val="12"/>
  </w:num>
  <w:num w:numId="19">
    <w:abstractNumId w:val="9"/>
  </w:num>
  <w:num w:numId="20">
    <w:abstractNumId w:val="18"/>
  </w:num>
  <w:num w:numId="21">
    <w:abstractNumId w:val="2"/>
  </w:num>
  <w:num w:numId="22">
    <w:abstractNumId w:val="23"/>
  </w:num>
  <w:num w:numId="23">
    <w:abstractNumId w:val="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CC"/>
    <w:rsid w:val="00001A14"/>
    <w:rsid w:val="00032503"/>
    <w:rsid w:val="000410FC"/>
    <w:rsid w:val="000434E7"/>
    <w:rsid w:val="00043C2F"/>
    <w:rsid w:val="00052DD6"/>
    <w:rsid w:val="000625E7"/>
    <w:rsid w:val="000719B7"/>
    <w:rsid w:val="00094469"/>
    <w:rsid w:val="000962EA"/>
    <w:rsid w:val="000A71A8"/>
    <w:rsid w:val="000B4CED"/>
    <w:rsid w:val="000C792E"/>
    <w:rsid w:val="000F36CC"/>
    <w:rsid w:val="000F4DE4"/>
    <w:rsid w:val="001034C8"/>
    <w:rsid w:val="001157AE"/>
    <w:rsid w:val="001169A6"/>
    <w:rsid w:val="00132083"/>
    <w:rsid w:val="00153C9B"/>
    <w:rsid w:val="001B019D"/>
    <w:rsid w:val="001B1941"/>
    <w:rsid w:val="001B7E49"/>
    <w:rsid w:val="001C0C42"/>
    <w:rsid w:val="001E75B8"/>
    <w:rsid w:val="001F3914"/>
    <w:rsid w:val="001F6E88"/>
    <w:rsid w:val="00200BA2"/>
    <w:rsid w:val="002240B0"/>
    <w:rsid w:val="00230FE7"/>
    <w:rsid w:val="0024147B"/>
    <w:rsid w:val="002734D9"/>
    <w:rsid w:val="00277167"/>
    <w:rsid w:val="002A73DA"/>
    <w:rsid w:val="002C216B"/>
    <w:rsid w:val="002C5ED1"/>
    <w:rsid w:val="002C678B"/>
    <w:rsid w:val="002E38CC"/>
    <w:rsid w:val="002F3BA1"/>
    <w:rsid w:val="003130EC"/>
    <w:rsid w:val="00321094"/>
    <w:rsid w:val="0034510D"/>
    <w:rsid w:val="00354925"/>
    <w:rsid w:val="00377D01"/>
    <w:rsid w:val="0038000F"/>
    <w:rsid w:val="003A0837"/>
    <w:rsid w:val="003B5F34"/>
    <w:rsid w:val="003F0E9C"/>
    <w:rsid w:val="00425F9E"/>
    <w:rsid w:val="00462FBB"/>
    <w:rsid w:val="004836AA"/>
    <w:rsid w:val="004B6285"/>
    <w:rsid w:val="004C2D4B"/>
    <w:rsid w:val="004D6FD8"/>
    <w:rsid w:val="00502D91"/>
    <w:rsid w:val="00510C2A"/>
    <w:rsid w:val="0051312E"/>
    <w:rsid w:val="00517E94"/>
    <w:rsid w:val="00544C05"/>
    <w:rsid w:val="0054672D"/>
    <w:rsid w:val="005708F3"/>
    <w:rsid w:val="0058184E"/>
    <w:rsid w:val="00583695"/>
    <w:rsid w:val="005A0674"/>
    <w:rsid w:val="005D4111"/>
    <w:rsid w:val="005E1BDD"/>
    <w:rsid w:val="00603571"/>
    <w:rsid w:val="00611FAA"/>
    <w:rsid w:val="00614A45"/>
    <w:rsid w:val="006201A2"/>
    <w:rsid w:val="0065251C"/>
    <w:rsid w:val="006629B4"/>
    <w:rsid w:val="00663F20"/>
    <w:rsid w:val="00666921"/>
    <w:rsid w:val="006920CD"/>
    <w:rsid w:val="006A3CE5"/>
    <w:rsid w:val="006C2F7B"/>
    <w:rsid w:val="006D6CED"/>
    <w:rsid w:val="006F5018"/>
    <w:rsid w:val="006F6A64"/>
    <w:rsid w:val="007139E5"/>
    <w:rsid w:val="00713B13"/>
    <w:rsid w:val="00724F2F"/>
    <w:rsid w:val="00735DCB"/>
    <w:rsid w:val="00740F3B"/>
    <w:rsid w:val="00754ACF"/>
    <w:rsid w:val="00773E01"/>
    <w:rsid w:val="007A268B"/>
    <w:rsid w:val="007A4139"/>
    <w:rsid w:val="007B2C08"/>
    <w:rsid w:val="0080445A"/>
    <w:rsid w:val="00812875"/>
    <w:rsid w:val="00824597"/>
    <w:rsid w:val="0085211F"/>
    <w:rsid w:val="00861482"/>
    <w:rsid w:val="00894896"/>
    <w:rsid w:val="008F22A6"/>
    <w:rsid w:val="00903369"/>
    <w:rsid w:val="00951441"/>
    <w:rsid w:val="0095254C"/>
    <w:rsid w:val="0096068B"/>
    <w:rsid w:val="0099344B"/>
    <w:rsid w:val="009942D1"/>
    <w:rsid w:val="009E1B28"/>
    <w:rsid w:val="009F2BBA"/>
    <w:rsid w:val="00A17220"/>
    <w:rsid w:val="00A36D74"/>
    <w:rsid w:val="00A40B53"/>
    <w:rsid w:val="00A55CB6"/>
    <w:rsid w:val="00A74D28"/>
    <w:rsid w:val="00A841A0"/>
    <w:rsid w:val="00A863A7"/>
    <w:rsid w:val="00A97CAF"/>
    <w:rsid w:val="00AA185C"/>
    <w:rsid w:val="00AB225E"/>
    <w:rsid w:val="00AC4316"/>
    <w:rsid w:val="00B019D7"/>
    <w:rsid w:val="00B433F9"/>
    <w:rsid w:val="00B44EE3"/>
    <w:rsid w:val="00B56523"/>
    <w:rsid w:val="00B7581F"/>
    <w:rsid w:val="00B9759D"/>
    <w:rsid w:val="00B97AF7"/>
    <w:rsid w:val="00BB161B"/>
    <w:rsid w:val="00BD147C"/>
    <w:rsid w:val="00BE4DDA"/>
    <w:rsid w:val="00BE6295"/>
    <w:rsid w:val="00BE6BCC"/>
    <w:rsid w:val="00C06BA4"/>
    <w:rsid w:val="00C201BE"/>
    <w:rsid w:val="00C2157A"/>
    <w:rsid w:val="00C45659"/>
    <w:rsid w:val="00C53DC8"/>
    <w:rsid w:val="00C81249"/>
    <w:rsid w:val="00C83C3E"/>
    <w:rsid w:val="00C934E0"/>
    <w:rsid w:val="00CB596E"/>
    <w:rsid w:val="00CF031F"/>
    <w:rsid w:val="00D03D00"/>
    <w:rsid w:val="00D23446"/>
    <w:rsid w:val="00D23CD8"/>
    <w:rsid w:val="00D305A7"/>
    <w:rsid w:val="00D376D5"/>
    <w:rsid w:val="00D43432"/>
    <w:rsid w:val="00D84AD6"/>
    <w:rsid w:val="00DA4779"/>
    <w:rsid w:val="00DA5BF0"/>
    <w:rsid w:val="00DF53A4"/>
    <w:rsid w:val="00E034AC"/>
    <w:rsid w:val="00E144BF"/>
    <w:rsid w:val="00E25FE2"/>
    <w:rsid w:val="00E26A62"/>
    <w:rsid w:val="00E3104C"/>
    <w:rsid w:val="00E3628B"/>
    <w:rsid w:val="00E42A21"/>
    <w:rsid w:val="00E462BB"/>
    <w:rsid w:val="00E84AEA"/>
    <w:rsid w:val="00EA7FA6"/>
    <w:rsid w:val="00ED7F48"/>
    <w:rsid w:val="00EE4AD9"/>
    <w:rsid w:val="00EF71FB"/>
    <w:rsid w:val="00EF77E7"/>
    <w:rsid w:val="00F06738"/>
    <w:rsid w:val="00F11712"/>
    <w:rsid w:val="00F2345B"/>
    <w:rsid w:val="00F3071A"/>
    <w:rsid w:val="00F34DC6"/>
    <w:rsid w:val="00F43F3F"/>
    <w:rsid w:val="00F4676E"/>
    <w:rsid w:val="00F542D4"/>
    <w:rsid w:val="00F62F89"/>
    <w:rsid w:val="00F64341"/>
    <w:rsid w:val="00F769AE"/>
    <w:rsid w:val="00F80804"/>
    <w:rsid w:val="00F8188C"/>
    <w:rsid w:val="00F9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24147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2414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cskota.ac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dheer.chinne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vasu063@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endakesavarao7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ta.jk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162</cp:revision>
  <dcterms:created xsi:type="dcterms:W3CDTF">2022-06-04T11:33:00Z</dcterms:created>
  <dcterms:modified xsi:type="dcterms:W3CDTF">2026-03-17T07:05:00Z</dcterms:modified>
</cp:coreProperties>
</file>